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18" w:rsidRPr="00CE0DBC" w:rsidRDefault="00B40C18" w:rsidP="00B40C18">
      <w:pPr>
        <w:pStyle w:val="1"/>
        <w:spacing w:line="360" w:lineRule="auto"/>
        <w:ind w:left="0" w:right="3" w:firstLine="709"/>
        <w:jc w:val="center"/>
        <w:rPr>
          <w:sz w:val="24"/>
          <w:szCs w:val="24"/>
          <w:u w:val="single"/>
        </w:rPr>
      </w:pPr>
      <w:r w:rsidRPr="00CE0DBC">
        <w:rPr>
          <w:sz w:val="24"/>
          <w:szCs w:val="24"/>
          <w:u w:val="single"/>
        </w:rPr>
        <w:t>Учебный</w:t>
      </w:r>
      <w:r>
        <w:rPr>
          <w:sz w:val="24"/>
          <w:szCs w:val="24"/>
          <w:u w:val="single"/>
        </w:rPr>
        <w:t xml:space="preserve"> </w:t>
      </w:r>
      <w:r w:rsidRPr="00CE0DBC">
        <w:rPr>
          <w:sz w:val="24"/>
          <w:szCs w:val="24"/>
          <w:u w:val="single"/>
        </w:rPr>
        <w:t>план</w:t>
      </w:r>
    </w:p>
    <w:p w:rsidR="00B40C18" w:rsidRPr="004F5184" w:rsidRDefault="00B40C18" w:rsidP="00B40C18">
      <w:pPr>
        <w:pStyle w:val="a3"/>
        <w:spacing w:line="360" w:lineRule="auto"/>
        <w:ind w:left="0" w:right="3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  <w:lang w:eastAsia="ru-RU"/>
        </w:rPr>
        <w:tab/>
      </w:r>
    </w:p>
    <w:tbl>
      <w:tblPr>
        <w:tblStyle w:val="a5"/>
        <w:tblW w:w="9289" w:type="dxa"/>
        <w:jc w:val="center"/>
        <w:tblLook w:val="01E0"/>
      </w:tblPr>
      <w:tblGrid>
        <w:gridCol w:w="772"/>
        <w:gridCol w:w="2359"/>
        <w:gridCol w:w="1681"/>
        <w:gridCol w:w="1943"/>
        <w:gridCol w:w="2534"/>
      </w:tblGrid>
      <w:tr w:rsidR="00B40C18" w:rsidRPr="009C1D47" w:rsidTr="00DD57B1">
        <w:trPr>
          <w:trHeight w:val="283"/>
          <w:jc w:val="center"/>
        </w:trPr>
        <w:tc>
          <w:tcPr>
            <w:tcW w:w="642" w:type="dxa"/>
            <w:vMerge w:val="restart"/>
          </w:tcPr>
          <w:p w:rsidR="00B40C18" w:rsidRPr="009C1D47" w:rsidRDefault="00B40C18" w:rsidP="00DD57B1">
            <w:pPr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9C1D47">
              <w:rPr>
                <w:rFonts w:eastAsia="Batang"/>
                <w:sz w:val="24"/>
                <w:szCs w:val="24"/>
                <w:lang w:eastAsia="ko-KR"/>
              </w:rPr>
              <w:t>№</w:t>
            </w:r>
            <w:proofErr w:type="spellStart"/>
            <w:proofErr w:type="gramStart"/>
            <w:r w:rsidRPr="009C1D47">
              <w:rPr>
                <w:rFonts w:eastAsia="Batang"/>
                <w:sz w:val="24"/>
                <w:szCs w:val="24"/>
                <w:lang w:eastAsia="ko-KR"/>
              </w:rPr>
              <w:t>п</w:t>
            </w:r>
            <w:proofErr w:type="spellEnd"/>
            <w:proofErr w:type="gramEnd"/>
            <w:r w:rsidRPr="009C1D47">
              <w:rPr>
                <w:rFonts w:eastAsia="Batang"/>
                <w:sz w:val="24"/>
                <w:szCs w:val="24"/>
                <w:lang w:eastAsia="ko-KR"/>
              </w:rPr>
              <w:t>/</w:t>
            </w:r>
            <w:proofErr w:type="spellStart"/>
            <w:r w:rsidRPr="009C1D47">
              <w:rPr>
                <w:rFonts w:eastAsia="Batang"/>
                <w:sz w:val="24"/>
                <w:szCs w:val="24"/>
                <w:lang w:eastAsia="ko-KR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9C1D47">
              <w:rPr>
                <w:rFonts w:eastAsia="Batang"/>
                <w:sz w:val="24"/>
                <w:szCs w:val="24"/>
                <w:lang w:eastAsia="ko-KR"/>
              </w:rPr>
              <w:t xml:space="preserve">Наименование </w:t>
            </w:r>
          </w:p>
        </w:tc>
        <w:tc>
          <w:tcPr>
            <w:tcW w:w="6237" w:type="dxa"/>
            <w:gridSpan w:val="3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9C1D47">
              <w:rPr>
                <w:rFonts w:eastAsia="Batang"/>
                <w:sz w:val="24"/>
                <w:szCs w:val="24"/>
                <w:lang w:eastAsia="ko-KR"/>
              </w:rPr>
              <w:t>Количество часов</w:t>
            </w:r>
          </w:p>
        </w:tc>
      </w:tr>
      <w:tr w:rsidR="00B40C18" w:rsidRPr="009C1D47" w:rsidTr="00DD57B1">
        <w:trPr>
          <w:trHeight w:val="160"/>
          <w:jc w:val="center"/>
        </w:trPr>
        <w:tc>
          <w:tcPr>
            <w:tcW w:w="642" w:type="dxa"/>
            <w:vMerge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vMerge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9C1D47">
              <w:rPr>
                <w:rFonts w:eastAsia="Batang"/>
                <w:sz w:val="24"/>
                <w:szCs w:val="24"/>
                <w:lang w:eastAsia="ko-KR"/>
              </w:rPr>
              <w:t>Количество в неделю</w:t>
            </w:r>
          </w:p>
        </w:tc>
        <w:tc>
          <w:tcPr>
            <w:tcW w:w="1984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9C1D47">
              <w:rPr>
                <w:rFonts w:eastAsia="Batang"/>
                <w:sz w:val="24"/>
                <w:szCs w:val="24"/>
                <w:lang w:eastAsia="ko-KR"/>
              </w:rPr>
              <w:t>Количество по программе</w:t>
            </w:r>
          </w:p>
        </w:tc>
        <w:tc>
          <w:tcPr>
            <w:tcW w:w="2552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9C1D47">
              <w:rPr>
                <w:rFonts w:eastAsia="Batang"/>
                <w:sz w:val="24"/>
                <w:szCs w:val="24"/>
                <w:lang w:eastAsia="ko-KR"/>
              </w:rPr>
              <w:t>Продолжительность</w:t>
            </w:r>
          </w:p>
        </w:tc>
      </w:tr>
      <w:tr w:rsidR="00B40C18" w:rsidRPr="009C1D47" w:rsidTr="00DD57B1">
        <w:trPr>
          <w:trHeight w:val="160"/>
          <w:jc w:val="center"/>
        </w:trPr>
        <w:tc>
          <w:tcPr>
            <w:tcW w:w="642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410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«Песочная анимация» 3-4 года</w:t>
            </w:r>
          </w:p>
        </w:tc>
        <w:tc>
          <w:tcPr>
            <w:tcW w:w="1701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4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72</w:t>
            </w:r>
          </w:p>
        </w:tc>
        <w:tc>
          <w:tcPr>
            <w:tcW w:w="2552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15 минут</w:t>
            </w:r>
          </w:p>
        </w:tc>
      </w:tr>
      <w:tr w:rsidR="00B40C18" w:rsidRPr="009C1D47" w:rsidTr="00DD57B1">
        <w:trPr>
          <w:trHeight w:val="160"/>
          <w:jc w:val="center"/>
        </w:trPr>
        <w:tc>
          <w:tcPr>
            <w:tcW w:w="642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410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«Песочная анимация» 4-5 лет</w:t>
            </w:r>
          </w:p>
        </w:tc>
        <w:tc>
          <w:tcPr>
            <w:tcW w:w="1701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4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72</w:t>
            </w:r>
          </w:p>
        </w:tc>
        <w:tc>
          <w:tcPr>
            <w:tcW w:w="2552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20 минут</w:t>
            </w:r>
          </w:p>
        </w:tc>
      </w:tr>
      <w:tr w:rsidR="00B40C18" w:rsidRPr="009C1D47" w:rsidTr="00DD57B1">
        <w:trPr>
          <w:trHeight w:val="267"/>
          <w:jc w:val="center"/>
        </w:trPr>
        <w:tc>
          <w:tcPr>
            <w:tcW w:w="642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2410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9C1D47">
              <w:rPr>
                <w:rFonts w:eastAsia="Batang"/>
                <w:sz w:val="24"/>
                <w:szCs w:val="24"/>
                <w:lang w:eastAsia="ko-KR"/>
              </w:rPr>
              <w:t>«</w:t>
            </w:r>
            <w:r>
              <w:rPr>
                <w:rFonts w:eastAsia="Batang"/>
                <w:sz w:val="24"/>
                <w:szCs w:val="24"/>
                <w:lang w:eastAsia="ko-KR"/>
              </w:rPr>
              <w:t>Песочная анимация</w:t>
            </w:r>
            <w:r w:rsidRPr="009C1D47">
              <w:rPr>
                <w:rFonts w:eastAsia="Batang"/>
                <w:sz w:val="24"/>
                <w:szCs w:val="24"/>
                <w:lang w:eastAsia="ko-KR"/>
              </w:rPr>
              <w:t>» 5-6 лет</w:t>
            </w:r>
          </w:p>
        </w:tc>
        <w:tc>
          <w:tcPr>
            <w:tcW w:w="1701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9C1D47">
              <w:rPr>
                <w:rFonts w:eastAsia="Batang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4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9C1D47">
              <w:rPr>
                <w:rFonts w:eastAsia="Batang"/>
                <w:sz w:val="24"/>
                <w:szCs w:val="24"/>
                <w:lang w:eastAsia="ko-KR"/>
              </w:rPr>
              <w:t>72</w:t>
            </w:r>
          </w:p>
        </w:tc>
        <w:tc>
          <w:tcPr>
            <w:tcW w:w="2552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9C1D47">
              <w:rPr>
                <w:rFonts w:eastAsia="Batang"/>
                <w:sz w:val="24"/>
                <w:szCs w:val="24"/>
                <w:lang w:eastAsia="ko-KR"/>
              </w:rPr>
              <w:t>25 минут</w:t>
            </w:r>
          </w:p>
        </w:tc>
      </w:tr>
      <w:tr w:rsidR="00B40C18" w:rsidRPr="009C1D47" w:rsidTr="00DD57B1">
        <w:trPr>
          <w:trHeight w:val="300"/>
          <w:jc w:val="center"/>
        </w:trPr>
        <w:tc>
          <w:tcPr>
            <w:tcW w:w="642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2410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9C1D47">
              <w:rPr>
                <w:rFonts w:eastAsia="Batang"/>
                <w:sz w:val="24"/>
                <w:szCs w:val="24"/>
                <w:lang w:eastAsia="ko-KR"/>
              </w:rPr>
              <w:t>«</w:t>
            </w:r>
            <w:r>
              <w:rPr>
                <w:rFonts w:eastAsia="Batang"/>
                <w:sz w:val="24"/>
                <w:szCs w:val="24"/>
                <w:lang w:eastAsia="ko-KR"/>
              </w:rPr>
              <w:t>Песочная анимация</w:t>
            </w:r>
            <w:r w:rsidRPr="009C1D47">
              <w:rPr>
                <w:rFonts w:eastAsia="Batang"/>
                <w:sz w:val="24"/>
                <w:szCs w:val="24"/>
                <w:lang w:eastAsia="ko-KR"/>
              </w:rPr>
              <w:t>» 6-7 лет</w:t>
            </w:r>
          </w:p>
        </w:tc>
        <w:tc>
          <w:tcPr>
            <w:tcW w:w="1701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9C1D47">
              <w:rPr>
                <w:rFonts w:eastAsia="Batang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4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9C1D47">
              <w:rPr>
                <w:rFonts w:eastAsia="Batang"/>
                <w:sz w:val="24"/>
                <w:szCs w:val="24"/>
                <w:lang w:eastAsia="ko-KR"/>
              </w:rPr>
              <w:t>72</w:t>
            </w:r>
          </w:p>
        </w:tc>
        <w:tc>
          <w:tcPr>
            <w:tcW w:w="2552" w:type="dxa"/>
          </w:tcPr>
          <w:p w:rsidR="00B40C18" w:rsidRPr="009C1D47" w:rsidRDefault="00B40C18" w:rsidP="00DD57B1">
            <w:pPr>
              <w:tabs>
                <w:tab w:val="left" w:pos="9639"/>
              </w:tabs>
              <w:adjustRightInd w:val="0"/>
              <w:spacing w:line="276" w:lineRule="auto"/>
              <w:ind w:right="3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9C1D47">
              <w:rPr>
                <w:rFonts w:eastAsia="Batang"/>
                <w:sz w:val="24"/>
                <w:szCs w:val="24"/>
                <w:lang w:eastAsia="ko-KR"/>
              </w:rPr>
              <w:t>30 минут</w:t>
            </w:r>
          </w:p>
        </w:tc>
      </w:tr>
    </w:tbl>
    <w:p w:rsidR="00B40C18" w:rsidRDefault="00B40C18" w:rsidP="00B40C18">
      <w:pPr>
        <w:ind w:right="3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8041C6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126276" w:rsidRDefault="00126276"/>
    <w:sectPr w:rsidR="00126276" w:rsidSect="0012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B40C18"/>
    <w:rsid w:val="00126276"/>
    <w:rsid w:val="00B4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1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B40C18"/>
    <w:pPr>
      <w:widowControl w:val="0"/>
      <w:autoSpaceDE w:val="0"/>
      <w:autoSpaceDN w:val="0"/>
      <w:spacing w:after="0" w:line="240" w:lineRule="auto"/>
      <w:ind w:left="77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0C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40C18"/>
    <w:pPr>
      <w:widowControl w:val="0"/>
      <w:autoSpaceDE w:val="0"/>
      <w:autoSpaceDN w:val="0"/>
      <w:spacing w:after="0" w:line="240" w:lineRule="auto"/>
      <w:ind w:left="77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B40C18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99"/>
    <w:rsid w:val="00B40C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</dc:creator>
  <cp:lastModifiedBy>Detsa</cp:lastModifiedBy>
  <cp:revision>1</cp:revision>
  <dcterms:created xsi:type="dcterms:W3CDTF">2023-11-02T18:22:00Z</dcterms:created>
  <dcterms:modified xsi:type="dcterms:W3CDTF">2023-11-02T18:22:00Z</dcterms:modified>
</cp:coreProperties>
</file>